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D2" w14:textId="77777777" w:rsidR="0062726E" w:rsidRPr="000D0B2D" w:rsidRDefault="0062726E" w:rsidP="0062726E">
      <w:pPr>
        <w:pStyle w:val="Tekstpodstawowy"/>
        <w:spacing w:line="276" w:lineRule="auto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bookmarkStart w:id="0" w:name="_GoBack"/>
      <w:bookmarkEnd w:id="0"/>
    </w:p>
    <w:p w14:paraId="6D613AE4" w14:textId="77777777" w:rsidR="0062726E" w:rsidRPr="00B22633" w:rsidRDefault="0062726E" w:rsidP="0062726E">
      <w:pPr>
        <w:spacing w:after="120"/>
        <w:jc w:val="center"/>
        <w:rPr>
          <w:b/>
        </w:rPr>
      </w:pPr>
      <w:r w:rsidRPr="00B22633">
        <w:rPr>
          <w:b/>
        </w:rPr>
        <w:t>OŚWIADCZENIE O KWALIFIKOWALNOŚCI PODATKU OD TOWARÓW I USŁUG</w:t>
      </w:r>
      <w:r w:rsidRPr="00B22633">
        <w:rPr>
          <w:b/>
          <w:vertAlign w:val="superscript"/>
        </w:rPr>
        <w:footnoteReference w:id="1"/>
      </w:r>
      <w:r w:rsidRPr="00F33B74">
        <w:rPr>
          <w:b/>
          <w:vertAlign w:val="superscript"/>
        </w:rPr>
        <w:t>,3</w:t>
      </w:r>
    </w:p>
    <w:p w14:paraId="461D3C48" w14:textId="77777777" w:rsidR="0062726E" w:rsidRPr="00B22633" w:rsidRDefault="0062726E" w:rsidP="0062726E">
      <w:pPr>
        <w:spacing w:after="120"/>
      </w:pPr>
    </w:p>
    <w:p w14:paraId="6A9E6EF2" w14:textId="77777777" w:rsidR="0062726E" w:rsidRPr="00B22633" w:rsidRDefault="0062726E" w:rsidP="0062726E">
      <w:pPr>
        <w:spacing w:after="120"/>
      </w:pPr>
      <w:r w:rsidRPr="00B22633">
        <w:t xml:space="preserve">Nazwa i adres Grantobiorcy: </w:t>
      </w:r>
      <w:r w:rsidRPr="00B22633">
        <w:tab/>
      </w:r>
      <w:r w:rsidRPr="00B22633">
        <w:tab/>
      </w:r>
      <w:r w:rsidRPr="00B22633">
        <w:tab/>
      </w:r>
      <w:r w:rsidRPr="00B22633">
        <w:tab/>
      </w:r>
      <w:r w:rsidRPr="00B22633">
        <w:tab/>
      </w:r>
      <w:r w:rsidRPr="00B22633">
        <w:tab/>
        <w:t xml:space="preserve">                      (miejsce i data) </w:t>
      </w:r>
    </w:p>
    <w:p w14:paraId="5B131D1E" w14:textId="77777777" w:rsidR="0062726E" w:rsidRPr="00B22633" w:rsidRDefault="0062726E" w:rsidP="0062726E">
      <w:pPr>
        <w:spacing w:after="120"/>
      </w:pPr>
      <w:r w:rsidRPr="00B22633">
        <w:t xml:space="preserve">……………………………………………………..   </w:t>
      </w:r>
      <w:r w:rsidRPr="00B22633">
        <w:tab/>
      </w:r>
      <w:r w:rsidRPr="00B22633">
        <w:tab/>
      </w:r>
      <w:r w:rsidRPr="00B22633">
        <w:tab/>
      </w:r>
      <w:r w:rsidRPr="00B22633">
        <w:tab/>
      </w:r>
      <w:r w:rsidRPr="00B22633">
        <w:tab/>
        <w:t xml:space="preserve">                     ……….…………….. </w:t>
      </w:r>
    </w:p>
    <w:p w14:paraId="0750F4A0" w14:textId="77777777" w:rsidR="0062726E" w:rsidRPr="00B22633" w:rsidRDefault="0062726E" w:rsidP="0062726E">
      <w:pPr>
        <w:spacing w:after="120"/>
      </w:pPr>
      <w:r w:rsidRPr="00B22633">
        <w:t>………………………………………………...</w:t>
      </w:r>
      <w:r>
        <w:t>....</w:t>
      </w:r>
      <w:r w:rsidRPr="00B22633">
        <w:t xml:space="preserve"> </w:t>
      </w:r>
    </w:p>
    <w:p w14:paraId="47C540BE" w14:textId="77777777" w:rsidR="0062726E" w:rsidRPr="00B22633" w:rsidRDefault="0062726E" w:rsidP="0062726E">
      <w:pPr>
        <w:spacing w:after="120"/>
      </w:pPr>
      <w:r>
        <w:t>……………………………………………………..</w:t>
      </w:r>
    </w:p>
    <w:p w14:paraId="75518FB6" w14:textId="77777777" w:rsidR="0062726E" w:rsidRPr="00B22633" w:rsidRDefault="0062726E" w:rsidP="0062726E">
      <w:pPr>
        <w:spacing w:after="120"/>
      </w:pPr>
    </w:p>
    <w:p w14:paraId="55033F63" w14:textId="77777777" w:rsidR="0062726E" w:rsidRPr="00B22633" w:rsidRDefault="0062726E" w:rsidP="0062726E">
      <w:pPr>
        <w:spacing w:after="120"/>
        <w:jc w:val="both"/>
      </w:pPr>
      <w:r w:rsidRPr="00B22633">
        <w:t xml:space="preserve">W związku z udzieleniem ………………………………………………………………………… (nazwa Grantobiorcy) Grantu ze środków Europejskiego Funduszu Społecznego w ramach </w:t>
      </w:r>
      <w:r>
        <w:t>Programu Operacyjnego Wiedza Edukacja Rozwój</w:t>
      </w:r>
      <w:r w:rsidRPr="00B22633">
        <w:t xml:space="preserve"> 2014-2020 na realizację projektu nr: …………………………………….., p.n. „</w:t>
      </w:r>
      <w:r>
        <w:t>Włącznik Innowacji Społecznych</w:t>
      </w:r>
      <w:r w:rsidRPr="00B22633">
        <w:t xml:space="preserve">”,  …………………………………………. (nazwa Grantobiorcy) oświadcza, iż realizując powyższy Grant </w:t>
      </w:r>
      <w:r>
        <w:t xml:space="preserve">nie ma prawnej możliwości odzyskania poniesionego </w:t>
      </w:r>
      <w:r w:rsidRPr="00B22633">
        <w:t>kosztu podatku od towarów i usług, którego wysokość została zawarta w</w:t>
      </w:r>
      <w:r>
        <w:t xml:space="preserve"> budżecie Projektów Innowacji.</w:t>
      </w:r>
      <w:r w:rsidRPr="00B22633">
        <w:t xml:space="preserve"> </w:t>
      </w:r>
    </w:p>
    <w:p w14:paraId="78A3A5FB" w14:textId="77777777" w:rsidR="0062726E" w:rsidRPr="00B22633" w:rsidRDefault="0062726E" w:rsidP="0062726E">
      <w:pPr>
        <w:spacing w:after="120"/>
        <w:jc w:val="both"/>
      </w:pPr>
      <w:r w:rsidRPr="00B22633">
        <w:t>Jednocześnie …………………………………………. (nazwa Grantobiorcy) zobowiązuje się do zwrotu zrefundowanej w ramach projektu nr: ………………………………. p.n. „</w:t>
      </w:r>
      <w:r>
        <w:t>Włącznik Innowacji Społecznych</w:t>
      </w:r>
      <w:r w:rsidRPr="00B22633">
        <w:t>” części poniesionego podatku od towarów i usług, jeżeli zaistnieją przesłanki umożliwiające odzyskanie tego podatku</w:t>
      </w:r>
      <w:r w:rsidRPr="00B22633">
        <w:rPr>
          <w:vertAlign w:val="superscript"/>
        </w:rPr>
        <w:footnoteReference w:id="2"/>
      </w:r>
      <w:r w:rsidRPr="00B22633">
        <w:t xml:space="preserve"> przez …………………………………………. (nazwa Grantobiorcy). </w:t>
      </w:r>
    </w:p>
    <w:p w14:paraId="39239967" w14:textId="77777777" w:rsidR="0062726E" w:rsidRPr="00B22633" w:rsidRDefault="0062726E" w:rsidP="0062726E">
      <w:pPr>
        <w:spacing w:after="120"/>
        <w:jc w:val="both"/>
      </w:pPr>
      <w:r w:rsidRPr="00B22633">
        <w:t xml:space="preserve">…………………………………………. (nazwa Grantobiorcy) zobowiązuje się również do udostępniania dokumentacji finansowo-księgowej oraz udzielania uprawnionym organom kontrolnym informacji umożliwiających weryfikację kwalifikowalności podatku od towarów i usług. </w:t>
      </w:r>
    </w:p>
    <w:p w14:paraId="25C0CAC7" w14:textId="77777777" w:rsidR="0062726E" w:rsidRPr="00B22633" w:rsidRDefault="0062726E" w:rsidP="0062726E">
      <w:pPr>
        <w:spacing w:after="120"/>
        <w:jc w:val="both"/>
      </w:pPr>
    </w:p>
    <w:p w14:paraId="702FFD45" w14:textId="77777777" w:rsidR="0062726E" w:rsidRPr="00B22633" w:rsidRDefault="0062726E" w:rsidP="0062726E">
      <w:pPr>
        <w:spacing w:after="120"/>
        <w:jc w:val="right"/>
      </w:pPr>
      <w:r w:rsidRPr="00B22633">
        <w:t>.............................</w:t>
      </w:r>
    </w:p>
    <w:p w14:paraId="7C143D1E" w14:textId="77777777" w:rsidR="0062726E" w:rsidRPr="00B22633" w:rsidRDefault="0062726E" w:rsidP="0062726E">
      <w:pPr>
        <w:spacing w:after="120"/>
        <w:jc w:val="right"/>
      </w:pPr>
      <w:bookmarkStart w:id="1" w:name="_1fob9te"/>
      <w:bookmarkEnd w:id="1"/>
      <w:r w:rsidRPr="00B22633">
        <w:t xml:space="preserve">(podpis i pieczęć) </w:t>
      </w:r>
    </w:p>
    <w:p w14:paraId="2F79AE3F" w14:textId="77777777" w:rsidR="0062726E" w:rsidRPr="00B22633" w:rsidRDefault="0062726E" w:rsidP="0062726E">
      <w:pPr>
        <w:spacing w:line="256" w:lineRule="auto"/>
      </w:pPr>
    </w:p>
    <w:p w14:paraId="6A1E7496" w14:textId="77777777" w:rsidR="0062726E" w:rsidRPr="00755130" w:rsidRDefault="0062726E" w:rsidP="0062726E"/>
    <w:p w14:paraId="3D06E8E0" w14:textId="78800DC8" w:rsidR="00630ABF" w:rsidRPr="00975F2A" w:rsidRDefault="0062726E" w:rsidP="00975F2A"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sectPr w:rsidR="00630ABF" w:rsidRPr="00975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90E1" w14:textId="77777777" w:rsidR="00C32DC7" w:rsidRDefault="00C32DC7" w:rsidP="00C67F10">
      <w:pPr>
        <w:spacing w:after="0" w:line="240" w:lineRule="auto"/>
      </w:pPr>
      <w:r>
        <w:separator/>
      </w:r>
    </w:p>
  </w:endnote>
  <w:endnote w:type="continuationSeparator" w:id="0">
    <w:p w14:paraId="6762509C" w14:textId="77777777" w:rsidR="00C32DC7" w:rsidRDefault="00C32DC7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BA47F0" w:rsidRPr="00BA47F0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C32DC7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E8E6" w14:textId="77777777" w:rsidR="00C32DC7" w:rsidRDefault="00C32DC7" w:rsidP="00C67F10">
      <w:pPr>
        <w:spacing w:after="0" w:line="240" w:lineRule="auto"/>
      </w:pPr>
      <w:r>
        <w:separator/>
      </w:r>
    </w:p>
  </w:footnote>
  <w:footnote w:type="continuationSeparator" w:id="0">
    <w:p w14:paraId="47A34303" w14:textId="77777777" w:rsidR="00C32DC7" w:rsidRDefault="00C32DC7" w:rsidP="00C67F10">
      <w:pPr>
        <w:spacing w:after="0" w:line="240" w:lineRule="auto"/>
      </w:pPr>
      <w:r>
        <w:continuationSeparator/>
      </w:r>
    </w:p>
  </w:footnote>
  <w:footnote w:id="1">
    <w:p w14:paraId="785A4E62" w14:textId="77777777" w:rsidR="0062726E" w:rsidRDefault="0062726E" w:rsidP="0062726E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Oświadczenie może być modyfikowane w przypadku gdy </w:t>
      </w:r>
      <w:r>
        <w:rPr>
          <w:sz w:val="20"/>
          <w:szCs w:val="20"/>
        </w:rPr>
        <w:t>Grantobiorca</w:t>
      </w:r>
      <w:r>
        <w:rPr>
          <w:color w:val="000000"/>
          <w:sz w:val="20"/>
          <w:szCs w:val="20"/>
        </w:rPr>
        <w:t xml:space="preserve"> kwalifikuje podatek od towarów i usług wyłącznie w odniesieniu do poszczególnych kategorii wydatków.</w:t>
      </w:r>
    </w:p>
  </w:footnote>
  <w:footnote w:id="2">
    <w:p w14:paraId="3B7DF2C6" w14:textId="77777777" w:rsidR="0062726E" w:rsidRDefault="0062726E" w:rsidP="0062726E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Por. z art. 91 ust. 7 ustawy z dnia 11 marca 2004 r. o podatku od towarów i usług (t.j. Dz. U. z 2020 r. poz. 106 ze zm.)</w:t>
      </w:r>
    </w:p>
    <w:p w14:paraId="69D7626E" w14:textId="77777777" w:rsidR="0062726E" w:rsidRPr="00080972" w:rsidRDefault="0062726E" w:rsidP="0062726E">
      <w:pPr>
        <w:spacing w:after="0" w:line="240" w:lineRule="auto"/>
        <w:rPr>
          <w:color w:val="000000"/>
          <w:sz w:val="18"/>
          <w:szCs w:val="18"/>
        </w:rPr>
      </w:pPr>
      <w:r w:rsidRPr="00F33B74"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 w:rsidRPr="00080972">
        <w:rPr>
          <w:rFonts w:cstheme="minorHAnsi"/>
          <w:sz w:val="18"/>
          <w:szCs w:val="18"/>
        </w:rPr>
        <w:t>W przypadku gdy stroną umowy są osoby fizyczne oraz grupy nieformalne wydatki w ramach grantu mogą obejmować koszt podatku (VAT), tj. wydatki mogą być szacowane w kwotach brutto. W przypadku osób prawnych i osób fizycznych prowadzących działalność gospodarczą, należy złożyć oświadczenie o szacowaniu wydatków związanych z innowacją w kwotach netto, a w sytuacji, gdy podmiot aplikujący nie ma prawnej możliwości odzyskania podatku i szacuje wydatki związane z innowacją w kwotach brutto, należy złożyć oświadczenie o braku prawnej możliwości odzyskania podatku VA</w:t>
      </w:r>
      <w:r>
        <w:rPr>
          <w:rFonts w:cstheme="minorHAnsi"/>
          <w:sz w:val="18"/>
          <w:szCs w:val="18"/>
        </w:rPr>
        <w:t>T ze wskazaniem odnośnych przepisów prawa.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67B49"/>
    <w:rsid w:val="00091C80"/>
    <w:rsid w:val="000F1C9A"/>
    <w:rsid w:val="001207AB"/>
    <w:rsid w:val="00196496"/>
    <w:rsid w:val="00243E83"/>
    <w:rsid w:val="00290993"/>
    <w:rsid w:val="00414011"/>
    <w:rsid w:val="0062726E"/>
    <w:rsid w:val="00630ABF"/>
    <w:rsid w:val="006C79D1"/>
    <w:rsid w:val="00725351"/>
    <w:rsid w:val="007B0376"/>
    <w:rsid w:val="008334F5"/>
    <w:rsid w:val="00975F2A"/>
    <w:rsid w:val="00AA74A7"/>
    <w:rsid w:val="00BA47F0"/>
    <w:rsid w:val="00C20BD6"/>
    <w:rsid w:val="00C3253C"/>
    <w:rsid w:val="00C32DC7"/>
    <w:rsid w:val="00C67F10"/>
    <w:rsid w:val="00CF394C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2726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72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26E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2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3F04-24F3-4FA2-A5F4-9543A62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3</cp:revision>
  <cp:lastPrinted>2020-08-14T08:04:00Z</cp:lastPrinted>
  <dcterms:created xsi:type="dcterms:W3CDTF">2020-09-18T09:07:00Z</dcterms:created>
  <dcterms:modified xsi:type="dcterms:W3CDTF">2020-09-18T11:20:00Z</dcterms:modified>
</cp:coreProperties>
</file>